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5452F8" w:rsidP="005452F8">
      <w:pPr>
        <w:pStyle w:val="Heading5"/>
        <w:spacing w:before="0" w:after="0"/>
        <w:ind w:right="-630"/>
        <w:jc w:val="center"/>
        <w:rPr>
          <w:i w:val="0"/>
        </w:rPr>
      </w:pPr>
      <w:r>
        <w:rPr>
          <w:i w:val="0"/>
        </w:rPr>
        <w:t>March 17, 2015</w:t>
      </w:r>
    </w:p>
    <w:p w:rsidR="00813BE6" w:rsidRPr="002442B1" w:rsidRDefault="00813BE6" w:rsidP="00813BE6">
      <w:pPr>
        <w:pStyle w:val="Heading5"/>
        <w:spacing w:before="0" w:after="0"/>
        <w:ind w:left="7920" w:right="-630" w:firstLine="720"/>
        <w:rPr>
          <w:i w:val="0"/>
          <w:sz w:val="24"/>
          <w:szCs w:val="24"/>
        </w:rPr>
      </w:pPr>
      <w:r w:rsidRPr="002442B1">
        <w:rPr>
          <w:i w:val="0"/>
          <w:sz w:val="24"/>
          <w:szCs w:val="24"/>
        </w:rPr>
        <w:t>A-</w:t>
      </w:r>
      <w:r w:rsidR="00ED3022">
        <w:rPr>
          <w:i w:val="0"/>
          <w:sz w:val="24"/>
          <w:szCs w:val="24"/>
        </w:rPr>
        <w:t>89</w:t>
      </w:r>
      <w:r w:rsidR="00012068">
        <w:rPr>
          <w:i w:val="0"/>
          <w:sz w:val="24"/>
          <w:szCs w:val="24"/>
        </w:rPr>
        <w:t>17</w:t>
      </w:r>
      <w:r w:rsidR="00FA3CCE">
        <w:rPr>
          <w:i w:val="0"/>
          <w:sz w:val="24"/>
          <w:szCs w:val="24"/>
        </w:rPr>
        <w:t>448</w:t>
      </w:r>
    </w:p>
    <w:p w:rsidR="00813BE6" w:rsidRPr="002442B1" w:rsidRDefault="00813BE6" w:rsidP="00813BE6">
      <w:pPr>
        <w:pStyle w:val="Heading5"/>
        <w:spacing w:before="0" w:after="0"/>
        <w:ind w:left="7920" w:right="-630" w:firstLine="720"/>
        <w:rPr>
          <w:i w:val="0"/>
          <w:sz w:val="24"/>
          <w:szCs w:val="24"/>
        </w:rPr>
      </w:pPr>
      <w:r w:rsidRPr="002442B1">
        <w:rPr>
          <w:i w:val="0"/>
          <w:sz w:val="24"/>
          <w:szCs w:val="24"/>
        </w:rPr>
        <w:t>A-</w:t>
      </w:r>
      <w:r w:rsidR="00012068">
        <w:rPr>
          <w:i w:val="0"/>
          <w:sz w:val="24"/>
          <w:szCs w:val="24"/>
        </w:rPr>
        <w:t>2015-24</w:t>
      </w:r>
      <w:r w:rsidR="00FA3CCE">
        <w:rPr>
          <w:i w:val="0"/>
          <w:sz w:val="24"/>
          <w:szCs w:val="24"/>
        </w:rPr>
        <w:t>71691</w:t>
      </w:r>
    </w:p>
    <w:p w:rsidR="00813BE6" w:rsidRDefault="00813BE6" w:rsidP="00813BE6">
      <w:pPr>
        <w:pStyle w:val="Heading5"/>
        <w:ind w:left="7920" w:firstLine="720"/>
        <w:rPr>
          <w:sz w:val="24"/>
          <w:szCs w:val="24"/>
        </w:rPr>
      </w:pPr>
      <w:r w:rsidRPr="002442B1">
        <w:rPr>
          <w:sz w:val="24"/>
          <w:szCs w:val="24"/>
        </w:rPr>
        <w:t>25</w:t>
      </w:r>
    </w:p>
    <w:p w:rsidR="00813BE6" w:rsidRPr="00B85C7C" w:rsidRDefault="00813BE6" w:rsidP="00813BE6"/>
    <w:p w:rsidR="00012068" w:rsidRDefault="00012068" w:rsidP="0051080C">
      <w:pPr>
        <w:pStyle w:val="BodyTextIndent"/>
        <w:ind w:left="0"/>
        <w:rPr>
          <w:szCs w:val="24"/>
        </w:rPr>
      </w:pPr>
      <w:r>
        <w:rPr>
          <w:szCs w:val="24"/>
        </w:rPr>
        <w:t>ANDREW K LIGHT ESQ</w:t>
      </w:r>
    </w:p>
    <w:p w:rsidR="0051080C" w:rsidRDefault="00012068" w:rsidP="0051080C">
      <w:pPr>
        <w:pStyle w:val="BodyTextIndent"/>
        <w:ind w:left="0"/>
        <w:rPr>
          <w:szCs w:val="24"/>
        </w:rPr>
      </w:pPr>
      <w:r>
        <w:rPr>
          <w:szCs w:val="24"/>
        </w:rPr>
        <w:t>SCOPELITIS GARVIN LIGHT HANSON &amp; FEARY</w:t>
      </w:r>
    </w:p>
    <w:p w:rsidR="00302E3C" w:rsidRDefault="00012068" w:rsidP="00813BE6">
      <w:pPr>
        <w:pStyle w:val="BodyTextIndent"/>
        <w:ind w:left="0"/>
        <w:rPr>
          <w:szCs w:val="24"/>
        </w:rPr>
      </w:pPr>
      <w:r>
        <w:rPr>
          <w:szCs w:val="24"/>
        </w:rPr>
        <w:t xml:space="preserve">10 WEST MARKET </w:t>
      </w:r>
      <w:proofErr w:type="gramStart"/>
      <w:r>
        <w:rPr>
          <w:szCs w:val="24"/>
        </w:rPr>
        <w:t>STREET  SUITE</w:t>
      </w:r>
      <w:proofErr w:type="gramEnd"/>
      <w:r>
        <w:rPr>
          <w:szCs w:val="24"/>
        </w:rPr>
        <w:t xml:space="preserve"> 1500</w:t>
      </w:r>
    </w:p>
    <w:p w:rsidR="00813BE6" w:rsidRPr="002442B1" w:rsidRDefault="00012068" w:rsidP="00813BE6">
      <w:pPr>
        <w:pStyle w:val="BodyTextIndent"/>
        <w:ind w:left="0"/>
        <w:rPr>
          <w:szCs w:val="24"/>
        </w:rPr>
      </w:pPr>
      <w:r>
        <w:rPr>
          <w:szCs w:val="24"/>
        </w:rPr>
        <w:t>INDIANAPOLIS IN  46204</w:t>
      </w:r>
    </w:p>
    <w:p w:rsidR="00813BE6" w:rsidRPr="002442B1" w:rsidRDefault="00813BE6" w:rsidP="00813BE6">
      <w:pPr>
        <w:pStyle w:val="BodyTextIndent"/>
        <w:ind w:left="0"/>
        <w:rPr>
          <w:szCs w:val="24"/>
        </w:rPr>
      </w:pPr>
    </w:p>
    <w:p w:rsidR="00813BE6" w:rsidRPr="002442B1" w:rsidRDefault="00813BE6" w:rsidP="00813BE6">
      <w:pPr>
        <w:pStyle w:val="BodyTextIndent"/>
        <w:ind w:left="0"/>
        <w:rPr>
          <w:szCs w:val="24"/>
        </w:rPr>
      </w:pPr>
    </w:p>
    <w:p w:rsidR="00813BE6" w:rsidRPr="002442B1" w:rsidRDefault="00813BE6" w:rsidP="00813BE6">
      <w:pPr>
        <w:pStyle w:val="Heading5"/>
        <w:tabs>
          <w:tab w:val="left" w:pos="0"/>
        </w:tabs>
        <w:spacing w:before="0" w:after="0"/>
        <w:rPr>
          <w:b w:val="0"/>
          <w:i w:val="0"/>
          <w:sz w:val="24"/>
          <w:szCs w:val="24"/>
        </w:rPr>
      </w:pPr>
      <w:r w:rsidRPr="002442B1">
        <w:rPr>
          <w:b w:val="0"/>
          <w:i w:val="0"/>
          <w:sz w:val="24"/>
          <w:szCs w:val="24"/>
        </w:rPr>
        <w:tab/>
        <w:t>Re:</w:t>
      </w:r>
      <w:r w:rsidRPr="002442B1">
        <w:rPr>
          <w:b w:val="0"/>
          <w:i w:val="0"/>
          <w:sz w:val="24"/>
          <w:szCs w:val="24"/>
        </w:rPr>
        <w:tab/>
        <w:t xml:space="preserve">Application </w:t>
      </w:r>
      <w:r>
        <w:rPr>
          <w:b w:val="0"/>
          <w:i w:val="0"/>
          <w:sz w:val="24"/>
          <w:szCs w:val="24"/>
        </w:rPr>
        <w:t xml:space="preserve">of </w:t>
      </w:r>
      <w:r w:rsidR="00FA3CCE">
        <w:rPr>
          <w:b w:val="0"/>
          <w:i w:val="0"/>
          <w:sz w:val="24"/>
          <w:szCs w:val="24"/>
        </w:rPr>
        <w:t>Dedicated Transport of Pennsylvania, LLC, 700 West Resource Drive, Brooklyn Heights, Ohio 44131.  (216) 641-2500</w:t>
      </w:r>
    </w:p>
    <w:p w:rsidR="00813BE6"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To Whom It May Concern:</w:t>
      </w:r>
    </w:p>
    <w:p w:rsidR="00813BE6" w:rsidRPr="002442B1" w:rsidRDefault="00813BE6" w:rsidP="00813BE6">
      <w:pPr>
        <w:tabs>
          <w:tab w:val="left" w:pos="-720"/>
        </w:tabs>
        <w:suppressAutoHyphens/>
        <w:jc w:val="both"/>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it has been determined that a certificate of public convenience with </w:t>
      </w:r>
      <w:r w:rsidRPr="002442B1">
        <w:rPr>
          <w:b/>
          <w:spacing w:val="-3"/>
          <w:sz w:val="24"/>
          <w:szCs w:val="24"/>
        </w:rPr>
        <w:t>PUC No. A</w:t>
      </w:r>
      <w:r>
        <w:rPr>
          <w:b/>
          <w:spacing w:val="-3"/>
          <w:sz w:val="24"/>
          <w:szCs w:val="24"/>
        </w:rPr>
        <w:t>-</w:t>
      </w:r>
      <w:r w:rsidR="007A122A">
        <w:rPr>
          <w:b/>
          <w:spacing w:val="-3"/>
          <w:sz w:val="24"/>
          <w:szCs w:val="24"/>
        </w:rPr>
        <w:t>8917</w:t>
      </w:r>
      <w:r w:rsidR="00FA3CCE">
        <w:rPr>
          <w:b/>
          <w:spacing w:val="-3"/>
          <w:sz w:val="24"/>
          <w:szCs w:val="24"/>
        </w:rPr>
        <w:t>448</w:t>
      </w:r>
      <w:r>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2F1A5F" w:rsidRDefault="002F1A5F">
      <w:pPr>
        <w:rPr>
          <w:i/>
          <w:spacing w:val="-3"/>
          <w:sz w:val="22"/>
          <w:szCs w:val="22"/>
        </w:rPr>
      </w:pPr>
      <w:r>
        <w:rPr>
          <w:i/>
          <w:spacing w:val="-3"/>
          <w:sz w:val="22"/>
          <w:szCs w:val="22"/>
        </w:rPr>
        <w:br w:type="page"/>
      </w: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596138" w:rsidRDefault="00F77C97" w:rsidP="00F77C97">
      <w:pPr>
        <w:tabs>
          <w:tab w:val="left" w:pos="-720"/>
        </w:tabs>
        <w:suppressAutoHyphens/>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00596138" w:rsidRPr="000E08EA">
          <w:rPr>
            <w:rStyle w:val="Hyperlink"/>
          </w:rPr>
          <w:t>http://www.puc.state.pa.us/filing_resources/online_forms.aspx</w:t>
        </w:r>
      </w:hyperlink>
    </w:p>
    <w:p w:rsidR="00F77C97" w:rsidRPr="00596138" w:rsidRDefault="00596138" w:rsidP="00F77C97">
      <w:pPr>
        <w:tabs>
          <w:tab w:val="left" w:pos="-720"/>
        </w:tabs>
        <w:suppressAutoHyphens/>
      </w:pPr>
      <w:r>
        <w:tab/>
      </w:r>
      <w:r>
        <w:tab/>
      </w:r>
      <w:r>
        <w:tab/>
      </w:r>
      <w:r>
        <w:tab/>
      </w:r>
      <w:proofErr w:type="gramStart"/>
      <w:r w:rsidR="00F77C97" w:rsidRPr="007C52A2">
        <w:rPr>
          <w:i/>
          <w:spacing w:val="-3"/>
          <w:sz w:val="22"/>
          <w:szCs w:val="22"/>
        </w:rPr>
        <w:t>then</w:t>
      </w:r>
      <w:proofErr w:type="gramEnd"/>
      <w:r w:rsidR="00F77C97" w:rsidRPr="007C52A2">
        <w:rPr>
          <w:i/>
          <w:spacing w:val="-3"/>
          <w:sz w:val="22"/>
          <w:szCs w:val="22"/>
        </w:rPr>
        <w:t xml:space="preserve"> select:  </w:t>
      </w:r>
      <w:proofErr w:type="spellStart"/>
      <w:r w:rsidR="00D07AF5">
        <w:rPr>
          <w:bCs/>
          <w:i/>
          <w:sz w:val="22"/>
          <w:szCs w:val="22"/>
        </w:rPr>
        <w:t>Filing&amp;Resources</w:t>
      </w:r>
      <w:proofErr w:type="spellEnd"/>
      <w:r w:rsidR="00F77C97" w:rsidRPr="007C52A2">
        <w:rPr>
          <w:bCs/>
          <w:i/>
          <w:sz w:val="22"/>
          <w:szCs w:val="22"/>
        </w:rPr>
        <w:t xml:space="preserve"> - </w:t>
      </w:r>
      <w:r w:rsidR="00D07AF5">
        <w:rPr>
          <w:bCs/>
          <w:i/>
          <w:sz w:val="22"/>
          <w:szCs w:val="22"/>
        </w:rPr>
        <w:t xml:space="preserve">Online Forms – Motor Carrier Forms, </w:t>
      </w:r>
      <w:r w:rsidR="00F77C97"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00F77C97" w:rsidRPr="007C52A2">
        <w:rPr>
          <w:i/>
          <w:sz w:val="22"/>
          <w:szCs w:val="22"/>
        </w:rPr>
        <w:t>from PUC Cargo Insurance Regulations</w:t>
      </w:r>
      <w:r w:rsidR="00F77C97"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9A628C" w:rsidRDefault="00F77C97" w:rsidP="00F77C97">
      <w:pPr>
        <w:tabs>
          <w:tab w:val="left" w:pos="-720"/>
        </w:tabs>
        <w:suppressAutoHyphens/>
        <w:rPr>
          <w:b/>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(in the exact name of the applicant as it appears on this letter</w:t>
      </w:r>
      <w:r w:rsidR="00703E60">
        <w:rPr>
          <w:b/>
          <w:sz w:val="24"/>
          <w:szCs w:val="24"/>
        </w:rPr>
        <w:t xml:space="preserve"> </w:t>
      </w:r>
      <w:r w:rsidR="00FA3CCE">
        <w:rPr>
          <w:b/>
          <w:sz w:val="24"/>
          <w:szCs w:val="24"/>
        </w:rPr>
        <w:t>Dedicated Transport of Pennsylvania, LLC</w:t>
      </w:r>
      <w:r w:rsidRPr="007C52A2">
        <w:rPr>
          <w:b/>
          <w:spacing w:val="-3"/>
          <w:sz w:val="22"/>
          <w:szCs w:val="22"/>
        </w:rPr>
        <w:t>; also advise your insurance carrier to place the following numbers at the top of your insurance form: A-</w:t>
      </w:r>
      <w:r w:rsidR="007A122A">
        <w:rPr>
          <w:b/>
          <w:spacing w:val="-3"/>
          <w:sz w:val="22"/>
          <w:szCs w:val="22"/>
        </w:rPr>
        <w:t>8917</w:t>
      </w:r>
      <w:r w:rsidR="00FA3CCE">
        <w:rPr>
          <w:b/>
          <w:spacing w:val="-3"/>
          <w:sz w:val="22"/>
          <w:szCs w:val="22"/>
        </w:rPr>
        <w:t>448</w:t>
      </w:r>
      <w:r w:rsidR="00703E60">
        <w:rPr>
          <w:b/>
          <w:spacing w:val="-3"/>
          <w:sz w:val="22"/>
          <w:szCs w:val="22"/>
        </w:rPr>
        <w:t xml:space="preserve"> </w:t>
      </w:r>
      <w:r w:rsidRPr="007C52A2">
        <w:rPr>
          <w:b/>
          <w:spacing w:val="-3"/>
          <w:sz w:val="22"/>
          <w:szCs w:val="22"/>
        </w:rPr>
        <w:t>and A-</w:t>
      </w:r>
      <w:r w:rsidR="00703E60">
        <w:rPr>
          <w:b/>
          <w:spacing w:val="-3"/>
          <w:sz w:val="22"/>
          <w:szCs w:val="22"/>
        </w:rPr>
        <w:t>2015-</w:t>
      </w:r>
      <w:r w:rsidR="00012068">
        <w:rPr>
          <w:b/>
          <w:spacing w:val="-3"/>
          <w:sz w:val="22"/>
          <w:szCs w:val="22"/>
        </w:rPr>
        <w:t>24</w:t>
      </w:r>
      <w:r w:rsidR="00FA3CCE">
        <w:rPr>
          <w:b/>
          <w:spacing w:val="-3"/>
          <w:sz w:val="22"/>
          <w:szCs w:val="22"/>
        </w:rPr>
        <w:t>71691</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5452F8" w:rsidP="00F77C97">
      <w:pPr>
        <w:tabs>
          <w:tab w:val="left" w:pos="-720"/>
        </w:tabs>
        <w:suppressAutoHyphens/>
        <w:rPr>
          <w:spacing w:val="-3"/>
          <w:sz w:val="22"/>
          <w:szCs w:val="22"/>
        </w:rPr>
      </w:pPr>
      <w:bookmarkStart w:id="0" w:name="_GoBack"/>
      <w:r>
        <w:rPr>
          <w:noProof/>
        </w:rPr>
        <w:drawing>
          <wp:anchor distT="0" distB="0" distL="114300" distR="114300" simplePos="0" relativeHeight="251658240" behindDoc="1" locked="0" layoutInCell="1" allowOverlap="1" wp14:anchorId="37313098" wp14:editId="7521F807">
            <wp:simplePos x="0" y="0"/>
            <wp:positionH relativeFrom="column">
              <wp:posOffset>2798445</wp:posOffset>
            </wp:positionH>
            <wp:positionV relativeFrom="paragraph">
              <wp:posOffset>134620</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p>
    <w:p w:rsidR="00F77C97" w:rsidRPr="007C52A2" w:rsidRDefault="00F77C97" w:rsidP="00F77C97">
      <w:pPr>
        <w:tabs>
          <w:tab w:val="left" w:pos="-720"/>
        </w:tabs>
        <w:suppressAutoHyphens/>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 xml:space="preserve">Rosemary </w:t>
      </w:r>
      <w:proofErr w:type="spellStart"/>
      <w:r w:rsidRPr="007C52A2">
        <w:rPr>
          <w:spacing w:val="-3"/>
          <w:sz w:val="22"/>
          <w:szCs w:val="22"/>
        </w:rPr>
        <w:t>Chiavetta</w:t>
      </w:r>
      <w:proofErr w:type="spellEnd"/>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(717-772-2254)</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07C" w:rsidRDefault="003A507C" w:rsidP="00E8536A">
      <w:r>
        <w:separator/>
      </w:r>
    </w:p>
  </w:endnote>
  <w:endnote w:type="continuationSeparator" w:id="0">
    <w:p w:rsidR="003A507C" w:rsidRDefault="003A507C"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07C" w:rsidRDefault="003A507C" w:rsidP="00E8536A">
      <w:r>
        <w:separator/>
      </w:r>
    </w:p>
  </w:footnote>
  <w:footnote w:type="continuationSeparator" w:id="0">
    <w:p w:rsidR="003A507C" w:rsidRDefault="003A507C"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97"/>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068"/>
    <w:rsid w:val="000127A6"/>
    <w:rsid w:val="000128B9"/>
    <w:rsid w:val="00012D1D"/>
    <w:rsid w:val="00012E53"/>
    <w:rsid w:val="00013A17"/>
    <w:rsid w:val="00013A38"/>
    <w:rsid w:val="0001426C"/>
    <w:rsid w:val="00014C8C"/>
    <w:rsid w:val="00014E03"/>
    <w:rsid w:val="00015029"/>
    <w:rsid w:val="0001584F"/>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3CA2"/>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5FED"/>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5847"/>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0CFA"/>
    <w:rsid w:val="000C121C"/>
    <w:rsid w:val="000C1331"/>
    <w:rsid w:val="000C13B5"/>
    <w:rsid w:val="000C1560"/>
    <w:rsid w:val="000C1872"/>
    <w:rsid w:val="000C20DF"/>
    <w:rsid w:val="000C225A"/>
    <w:rsid w:val="000C270A"/>
    <w:rsid w:val="000C2A90"/>
    <w:rsid w:val="000C3381"/>
    <w:rsid w:val="000C33EA"/>
    <w:rsid w:val="000C42DB"/>
    <w:rsid w:val="000C44A6"/>
    <w:rsid w:val="000C4764"/>
    <w:rsid w:val="000C4B38"/>
    <w:rsid w:val="000C4DE3"/>
    <w:rsid w:val="000C5164"/>
    <w:rsid w:val="000C5171"/>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98B"/>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0D2"/>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13F"/>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4F3"/>
    <w:rsid w:val="001C67F1"/>
    <w:rsid w:val="001C6928"/>
    <w:rsid w:val="001C6C32"/>
    <w:rsid w:val="001C6D61"/>
    <w:rsid w:val="001C722A"/>
    <w:rsid w:val="001C736E"/>
    <w:rsid w:val="001C7720"/>
    <w:rsid w:val="001C7E58"/>
    <w:rsid w:val="001D0668"/>
    <w:rsid w:val="001D06A3"/>
    <w:rsid w:val="001D0B5E"/>
    <w:rsid w:val="001D12E3"/>
    <w:rsid w:val="001D134E"/>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412"/>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2BC5"/>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415"/>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232"/>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A5F"/>
    <w:rsid w:val="002F1B5A"/>
    <w:rsid w:val="002F27A0"/>
    <w:rsid w:val="002F2846"/>
    <w:rsid w:val="002F3755"/>
    <w:rsid w:val="002F46A6"/>
    <w:rsid w:val="002F4AB7"/>
    <w:rsid w:val="002F6222"/>
    <w:rsid w:val="002F6507"/>
    <w:rsid w:val="002F6664"/>
    <w:rsid w:val="002F6770"/>
    <w:rsid w:val="002F677A"/>
    <w:rsid w:val="002F6FFA"/>
    <w:rsid w:val="002F726C"/>
    <w:rsid w:val="00300354"/>
    <w:rsid w:val="00301460"/>
    <w:rsid w:val="003017EC"/>
    <w:rsid w:val="00302172"/>
    <w:rsid w:val="00302249"/>
    <w:rsid w:val="00302978"/>
    <w:rsid w:val="003029EB"/>
    <w:rsid w:val="00302CA2"/>
    <w:rsid w:val="00302E3C"/>
    <w:rsid w:val="00302E48"/>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5814"/>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ABE"/>
    <w:rsid w:val="003A3B18"/>
    <w:rsid w:val="003A4131"/>
    <w:rsid w:val="003A507C"/>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27BA"/>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B7"/>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496"/>
    <w:rsid w:val="004C7BAC"/>
    <w:rsid w:val="004D05D6"/>
    <w:rsid w:val="004D0B16"/>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080C"/>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5DF"/>
    <w:rsid w:val="0052464A"/>
    <w:rsid w:val="005250D8"/>
    <w:rsid w:val="0052539D"/>
    <w:rsid w:val="005255B2"/>
    <w:rsid w:val="00525851"/>
    <w:rsid w:val="00525EF7"/>
    <w:rsid w:val="00526E57"/>
    <w:rsid w:val="00527127"/>
    <w:rsid w:val="005301A1"/>
    <w:rsid w:val="005301FB"/>
    <w:rsid w:val="00531526"/>
    <w:rsid w:val="00531B7F"/>
    <w:rsid w:val="00532114"/>
    <w:rsid w:val="0053255E"/>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3F9B"/>
    <w:rsid w:val="005443F1"/>
    <w:rsid w:val="00544680"/>
    <w:rsid w:val="00544758"/>
    <w:rsid w:val="00544776"/>
    <w:rsid w:val="0054486F"/>
    <w:rsid w:val="0054517B"/>
    <w:rsid w:val="005452F8"/>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1F6"/>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13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6DA8"/>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63D"/>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2DC"/>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D1A"/>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AB8"/>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078B"/>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3E60"/>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2F1"/>
    <w:rsid w:val="00787630"/>
    <w:rsid w:val="00787AD9"/>
    <w:rsid w:val="0079038C"/>
    <w:rsid w:val="0079074F"/>
    <w:rsid w:val="00790932"/>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22A"/>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141"/>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2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5BD"/>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BE6"/>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2F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33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545"/>
    <w:rsid w:val="0087566C"/>
    <w:rsid w:val="0087636E"/>
    <w:rsid w:val="0087694F"/>
    <w:rsid w:val="0087698E"/>
    <w:rsid w:val="00877183"/>
    <w:rsid w:val="00877297"/>
    <w:rsid w:val="008775F7"/>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12E2"/>
    <w:rsid w:val="008B264F"/>
    <w:rsid w:val="008B28A2"/>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21"/>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1FE1"/>
    <w:rsid w:val="00982010"/>
    <w:rsid w:val="0098395E"/>
    <w:rsid w:val="0098503A"/>
    <w:rsid w:val="00985760"/>
    <w:rsid w:val="00985A97"/>
    <w:rsid w:val="00985C28"/>
    <w:rsid w:val="00985CA3"/>
    <w:rsid w:val="0098647B"/>
    <w:rsid w:val="009878E6"/>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808"/>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628C"/>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4D0"/>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39B5"/>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50E"/>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008"/>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85C"/>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02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3E22"/>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1D7C"/>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754"/>
    <w:rsid w:val="00C058CC"/>
    <w:rsid w:val="00C058EA"/>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17E6D"/>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52B"/>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CEF"/>
    <w:rsid w:val="00C85EF0"/>
    <w:rsid w:val="00C85EF9"/>
    <w:rsid w:val="00C86180"/>
    <w:rsid w:val="00C869D3"/>
    <w:rsid w:val="00C87C00"/>
    <w:rsid w:val="00C903C3"/>
    <w:rsid w:val="00C90EB1"/>
    <w:rsid w:val="00C9106F"/>
    <w:rsid w:val="00C91C7C"/>
    <w:rsid w:val="00C93A3C"/>
    <w:rsid w:val="00C9485A"/>
    <w:rsid w:val="00C94AD8"/>
    <w:rsid w:val="00C94C30"/>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40E"/>
    <w:rsid w:val="00D02F22"/>
    <w:rsid w:val="00D03125"/>
    <w:rsid w:val="00D03183"/>
    <w:rsid w:val="00D032B3"/>
    <w:rsid w:val="00D033A1"/>
    <w:rsid w:val="00D03C55"/>
    <w:rsid w:val="00D03E3C"/>
    <w:rsid w:val="00D04319"/>
    <w:rsid w:val="00D0481E"/>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BD1"/>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BB1"/>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2ED1"/>
    <w:rsid w:val="00D3300C"/>
    <w:rsid w:val="00D3304D"/>
    <w:rsid w:val="00D330B9"/>
    <w:rsid w:val="00D3362D"/>
    <w:rsid w:val="00D33C7F"/>
    <w:rsid w:val="00D33D58"/>
    <w:rsid w:val="00D344C8"/>
    <w:rsid w:val="00D349B5"/>
    <w:rsid w:val="00D34A09"/>
    <w:rsid w:val="00D34E95"/>
    <w:rsid w:val="00D34FE5"/>
    <w:rsid w:val="00D3581C"/>
    <w:rsid w:val="00D35C19"/>
    <w:rsid w:val="00D36103"/>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94"/>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6"/>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41F"/>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3F0B"/>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693"/>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4D99"/>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A2F"/>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022"/>
    <w:rsid w:val="00ED31AF"/>
    <w:rsid w:val="00ED359C"/>
    <w:rsid w:val="00ED42F1"/>
    <w:rsid w:val="00ED4915"/>
    <w:rsid w:val="00ED50E4"/>
    <w:rsid w:val="00ED5BFF"/>
    <w:rsid w:val="00ED5D07"/>
    <w:rsid w:val="00ED656D"/>
    <w:rsid w:val="00ED71FD"/>
    <w:rsid w:val="00ED7A3C"/>
    <w:rsid w:val="00ED7AD3"/>
    <w:rsid w:val="00EE05E5"/>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AC9"/>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1DF"/>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0AD"/>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1D95"/>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8E"/>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3CCE"/>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41C"/>
    <w:rsid w:val="00FD4E24"/>
    <w:rsid w:val="00FD4ED0"/>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A8A"/>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filing_resources/online_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filing_resources/online_forms.aspx" TargetMode="External"/><Relationship Id="rId4" Type="http://schemas.openxmlformats.org/officeDocument/2006/relationships/settings" Target="settings.xml"/><Relationship Id="rId9" Type="http://schemas.openxmlformats.org/officeDocument/2006/relationships/hyperlink" Target="http://www.puc.state.pa.us/filing_resources/online_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5154</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Hinds, Margaret</cp:lastModifiedBy>
  <cp:revision>4</cp:revision>
  <cp:lastPrinted>2015-03-17T14:53:00Z</cp:lastPrinted>
  <dcterms:created xsi:type="dcterms:W3CDTF">2015-03-17T14:28:00Z</dcterms:created>
  <dcterms:modified xsi:type="dcterms:W3CDTF">2015-03-17T14:53:00Z</dcterms:modified>
</cp:coreProperties>
</file>